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FBFCDE" w14:textId="1E62FA73" w:rsidR="007F0C8E" w:rsidRDefault="00626CE8">
      <w:r w:rsidRPr="00626CE8">
        <w:drawing>
          <wp:inline distT="0" distB="0" distL="0" distR="0" wp14:anchorId="5292E79A" wp14:editId="2E341053">
            <wp:extent cx="5731510" cy="42297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2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ECD64" w14:textId="7FF2AEF1" w:rsidR="00626CE8" w:rsidRDefault="00626CE8">
      <w:r w:rsidRPr="00626CE8">
        <w:drawing>
          <wp:inline distT="0" distB="0" distL="0" distR="0" wp14:anchorId="63BDD765" wp14:editId="68EA4F57">
            <wp:extent cx="5731510" cy="386842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E5ACD" w14:textId="1315AE28" w:rsidR="00626CE8" w:rsidRDefault="00626CE8">
      <w:r w:rsidRPr="00626CE8">
        <w:lastRenderedPageBreak/>
        <w:drawing>
          <wp:inline distT="0" distB="0" distL="0" distR="0" wp14:anchorId="41C6F4E5" wp14:editId="006139CD">
            <wp:extent cx="5731510" cy="423545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3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6C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CE8"/>
    <w:rsid w:val="00626CE8"/>
    <w:rsid w:val="007F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55FD3"/>
  <w15:chartTrackingRefBased/>
  <w15:docId w15:val="{0810ECF6-3475-4923-96B9-E42A81AE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Clarence Kwa</dc:creator>
  <cp:keywords/>
  <dc:description/>
  <cp:lastModifiedBy>Clarence Kwa</cp:lastModifiedBy>
  <cp:revision>1</cp:revision>
  <dcterms:created xsi:type="dcterms:W3CDTF">2021-03-16T06:29:00Z</dcterms:created>
  <dcterms:modified xsi:type="dcterms:W3CDTF">2021-03-16T06:37:00Z</dcterms:modified>
</cp:coreProperties>
</file>