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651BA" w14:textId="77777777" w:rsidR="00AA0F67" w:rsidRDefault="00AA0F67"/>
    <w:p w14:paraId="2D528EC6" w14:textId="5B9D990E" w:rsidR="00AA0F67" w:rsidRDefault="00AA0F67">
      <w:r w:rsidRPr="002322D6">
        <w:rPr>
          <w:rFonts w:ascii="Arial Nova Light" w:hAnsi="Arial Nova Light"/>
          <w:noProof/>
        </w:rPr>
        <w:drawing>
          <wp:inline distT="0" distB="0" distL="0" distR="0" wp14:anchorId="57F3E6BC" wp14:editId="480589DF">
            <wp:extent cx="3615767" cy="1520190"/>
            <wp:effectExtent l="38100" t="38100" r="41910" b="419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6909" cy="1524875"/>
                    </a:xfrm>
                    <a:prstGeom prst="rect">
                      <a:avLst/>
                    </a:prstGeom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  <w:r w:rsidRPr="002322D6">
        <w:rPr>
          <w:rFonts w:ascii="Arial Nova Light" w:hAnsi="Arial Nova Light"/>
          <w:noProof/>
        </w:rPr>
        <w:drawing>
          <wp:inline distT="0" distB="0" distL="0" distR="0" wp14:anchorId="71471985" wp14:editId="3A2B3DD9">
            <wp:extent cx="3634740" cy="1428621"/>
            <wp:effectExtent l="38100" t="38100" r="41910" b="3873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3876" cy="1459725"/>
                    </a:xfrm>
                    <a:prstGeom prst="rect">
                      <a:avLst/>
                    </a:prstGeom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Pr="002322D6">
        <w:rPr>
          <w:rFonts w:ascii="Arial Nova Light" w:hAnsi="Arial Nova Light"/>
          <w:noProof/>
        </w:rPr>
        <w:drawing>
          <wp:inline distT="0" distB="0" distL="0" distR="0" wp14:anchorId="112B33F6" wp14:editId="75219F12">
            <wp:extent cx="3634740" cy="1998980"/>
            <wp:effectExtent l="38100" t="38100" r="41910" b="393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9776" cy="2056746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4D7D74F" w14:textId="389887B4" w:rsidR="00AA0F67" w:rsidRDefault="00AA0F67">
      <w:r w:rsidRPr="002322D6">
        <w:rPr>
          <w:rFonts w:ascii="Arial Nova Light" w:hAnsi="Arial Nova Light"/>
          <w:noProof/>
        </w:rPr>
        <w:drawing>
          <wp:inline distT="0" distB="0" distL="0" distR="0" wp14:anchorId="085BA7AB" wp14:editId="3FBDA4EA">
            <wp:extent cx="3653790" cy="1731010"/>
            <wp:effectExtent l="38100" t="38100" r="41910" b="4064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5879" cy="1784113"/>
                    </a:xfrm>
                    <a:prstGeom prst="rect">
                      <a:avLst/>
                    </a:prstGeom>
                    <a:ln w="28575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562FD4AA" w14:textId="205CF726" w:rsidR="00AA0F67" w:rsidRDefault="00AA0F67">
      <w:r w:rsidRPr="002322D6">
        <w:rPr>
          <w:rFonts w:ascii="Arial Nova Light" w:hAnsi="Arial Nova Light"/>
          <w:noProof/>
        </w:rPr>
        <w:lastRenderedPageBreak/>
        <w:drawing>
          <wp:inline distT="0" distB="0" distL="0" distR="0" wp14:anchorId="05C1C4C4" wp14:editId="628CEC48">
            <wp:extent cx="3652912" cy="1497330"/>
            <wp:effectExtent l="38100" t="38100" r="43180" b="4572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6554" cy="1543912"/>
                    </a:xfrm>
                    <a:prstGeom prst="rect">
                      <a:avLst/>
                    </a:prstGeom>
                    <a:ln w="28575">
                      <a:solidFill>
                        <a:schemeClr val="accent4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AA0F67" w:rsidSect="00AA0F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01304" w14:textId="77777777" w:rsidR="00AF796D" w:rsidRDefault="00AF796D" w:rsidP="00AA0F67">
      <w:pPr>
        <w:spacing w:after="0" w:line="240" w:lineRule="auto"/>
      </w:pPr>
      <w:r>
        <w:separator/>
      </w:r>
    </w:p>
  </w:endnote>
  <w:endnote w:type="continuationSeparator" w:id="0">
    <w:p w14:paraId="60210550" w14:textId="77777777" w:rsidR="00AF796D" w:rsidRDefault="00AF796D" w:rsidP="00AA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E81C7" w14:textId="77777777" w:rsidR="001A704E" w:rsidRDefault="001A7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6268" w14:textId="77777777" w:rsidR="001A704E" w:rsidRDefault="001A70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D2335" w14:textId="77777777" w:rsidR="001A704E" w:rsidRDefault="001A7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DAEF3" w14:textId="77777777" w:rsidR="00AF796D" w:rsidRDefault="00AF796D" w:rsidP="00AA0F67">
      <w:pPr>
        <w:spacing w:after="0" w:line="240" w:lineRule="auto"/>
      </w:pPr>
      <w:r>
        <w:separator/>
      </w:r>
    </w:p>
  </w:footnote>
  <w:footnote w:type="continuationSeparator" w:id="0">
    <w:p w14:paraId="2A5173E7" w14:textId="77777777" w:rsidR="00AF796D" w:rsidRDefault="00AF796D" w:rsidP="00AA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0001D" w14:textId="77777777" w:rsidR="001A704E" w:rsidRDefault="001A7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F7D92" w14:textId="1D06F21A" w:rsidR="00AA0F67" w:rsidRPr="00AA0F67" w:rsidRDefault="00AA0F67" w:rsidP="00AA0F67">
    <w:pPr>
      <w:pStyle w:val="Footer"/>
      <w:rPr>
        <w:rFonts w:ascii="Arial" w:hAnsi="Arial" w:cs="Arial"/>
      </w:rPr>
    </w:pPr>
    <w:r w:rsidRPr="00AA0F67">
      <w:rPr>
        <w:rFonts w:ascii="Arial" w:hAnsi="Arial" w:cs="Arial"/>
        <w:b/>
        <w:bCs/>
      </w:rPr>
      <w:t xml:space="preserve">Tableau </w:t>
    </w:r>
    <w:r w:rsidRPr="00AA0F67">
      <w:rPr>
        <w:rFonts w:ascii="Arial" w:hAnsi="Arial" w:cs="Arial"/>
      </w:rP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98F38" w14:textId="77777777" w:rsidR="001A704E" w:rsidRDefault="001A70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67"/>
    <w:rsid w:val="001A704E"/>
    <w:rsid w:val="00416926"/>
    <w:rsid w:val="004F0544"/>
    <w:rsid w:val="00AA0F67"/>
    <w:rsid w:val="00AF796D"/>
    <w:rsid w:val="00C4460A"/>
    <w:rsid w:val="00CC6F9C"/>
    <w:rsid w:val="00D935C5"/>
    <w:rsid w:val="00E118B7"/>
    <w:rsid w:val="00F7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44099"/>
  <w15:chartTrackingRefBased/>
  <w15:docId w15:val="{83C9908E-AAE8-46A0-B779-ED7BD2EC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F67"/>
  </w:style>
  <w:style w:type="paragraph" w:styleId="Footer">
    <w:name w:val="footer"/>
    <w:basedOn w:val="Normal"/>
    <w:link w:val="FooterChar"/>
    <w:uiPriority w:val="99"/>
    <w:unhideWhenUsed/>
    <w:rsid w:val="00AA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Solutions</dc:title>
  <dc:subject/>
  <dc:creator>Myles Bassell</dc:creator>
  <cp:keywords/>
  <dc:description>Myles Bassell, Deputy Chairperson</dc:description>
  <cp:lastModifiedBy>Anna Sobolkova</cp:lastModifiedBy>
  <cp:revision>2</cp:revision>
  <cp:lastPrinted>2020-06-30T05:43:00Z</cp:lastPrinted>
  <dcterms:created xsi:type="dcterms:W3CDTF">2020-06-30T21:35:00Z</dcterms:created>
  <dcterms:modified xsi:type="dcterms:W3CDTF">2020-06-30T21:35:00Z</dcterms:modified>
</cp:coreProperties>
</file>